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AA" w:rsidRDefault="00E92AAA" w:rsidP="005043A7">
      <w:pPr>
        <w:ind w:firstLine="645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377E16" w:rsidRPr="00830A7C" w:rsidRDefault="005043A7" w:rsidP="005D2DBC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830A7C">
        <w:rPr>
          <w:rFonts w:ascii="微软雅黑" w:eastAsia="微软雅黑" w:hAnsi="微软雅黑" w:hint="eastAsia"/>
          <w:b/>
          <w:bCs/>
          <w:sz w:val="44"/>
          <w:szCs w:val="44"/>
        </w:rPr>
        <w:t>国际科技合作专项</w:t>
      </w:r>
    </w:p>
    <w:p w:rsidR="00780A48" w:rsidRPr="00830A7C" w:rsidRDefault="005C6766" w:rsidP="00780A48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830A7C">
        <w:rPr>
          <w:rFonts w:ascii="微软雅黑" w:eastAsia="微软雅黑" w:hAnsi="微软雅黑" w:hint="eastAsia"/>
          <w:b/>
          <w:bCs/>
          <w:sz w:val="44"/>
          <w:szCs w:val="44"/>
        </w:rPr>
        <w:t>联合研发</w:t>
      </w:r>
    </w:p>
    <w:p w:rsidR="00DA0B70" w:rsidRPr="00830A7C" w:rsidRDefault="007B0931" w:rsidP="00780A48">
      <w:pPr>
        <w:jc w:val="center"/>
        <w:rPr>
          <w:rFonts w:ascii="微软雅黑" w:eastAsia="微软雅黑" w:hAnsi="微软雅黑" w:hint="eastAsia"/>
          <w:b/>
          <w:bCs/>
          <w:sz w:val="44"/>
          <w:szCs w:val="44"/>
        </w:rPr>
      </w:pPr>
      <w:r w:rsidRPr="00830A7C">
        <w:rPr>
          <w:rFonts w:ascii="微软雅黑" w:eastAsia="微软雅黑" w:hAnsi="微软雅黑" w:hint="eastAsia"/>
          <w:b/>
          <w:bCs/>
          <w:sz w:val="44"/>
          <w:szCs w:val="44"/>
        </w:rPr>
        <w:t>课题</w:t>
      </w:r>
      <w:r w:rsidR="005043A7" w:rsidRPr="00830A7C">
        <w:rPr>
          <w:rFonts w:ascii="微软雅黑" w:eastAsia="微软雅黑" w:hAnsi="微软雅黑" w:hint="eastAsia"/>
          <w:b/>
          <w:bCs/>
          <w:sz w:val="44"/>
          <w:szCs w:val="44"/>
        </w:rPr>
        <w:t>申请书</w:t>
      </w:r>
    </w:p>
    <w:p w:rsidR="005043A7" w:rsidRDefault="005043A7" w:rsidP="00E57556">
      <w:pPr>
        <w:rPr>
          <w:rFonts w:ascii="方正小标宋_GBK" w:eastAsia="方正小标宋_GBK" w:hint="eastAsia"/>
          <w:b/>
          <w:bCs/>
          <w:sz w:val="44"/>
          <w:szCs w:val="44"/>
        </w:rPr>
      </w:pPr>
    </w:p>
    <w:p w:rsidR="00E92AAA" w:rsidRDefault="00E92AAA" w:rsidP="005043A7">
      <w:pPr>
        <w:ind w:firstLine="645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</w:p>
    <w:p w:rsidR="005043A7" w:rsidRDefault="005043A7" w:rsidP="005043A7">
      <w:pPr>
        <w:ind w:firstLine="645"/>
        <w:jc w:val="center"/>
        <w:rPr>
          <w:rFonts w:ascii="仿宋_GB2312" w:eastAsia="仿宋_GB2312" w:hint="eastAsia"/>
          <w:sz w:val="32"/>
          <w:szCs w:val="32"/>
        </w:rPr>
      </w:pPr>
    </w:p>
    <w:p w:rsidR="005043A7" w:rsidRPr="00830A7C" w:rsidRDefault="00A604E0" w:rsidP="005043A7">
      <w:pPr>
        <w:ind w:firstLine="645"/>
        <w:rPr>
          <w:rFonts w:ascii="楷体" w:eastAsia="楷体" w:hAnsi="楷体" w:hint="eastAsia"/>
          <w:sz w:val="32"/>
          <w:szCs w:val="32"/>
          <w:u w:val="single"/>
        </w:rPr>
      </w:pPr>
      <w:r w:rsidRPr="00830A7C">
        <w:rPr>
          <w:rFonts w:ascii="楷体" w:eastAsia="楷体" w:hAnsi="楷体" w:hint="eastAsia"/>
          <w:sz w:val="32"/>
          <w:szCs w:val="32"/>
        </w:rPr>
        <w:t>申报</w:t>
      </w:r>
      <w:r w:rsidR="00780A48" w:rsidRPr="00830A7C">
        <w:rPr>
          <w:rFonts w:ascii="楷体" w:eastAsia="楷体" w:hAnsi="楷体" w:hint="eastAsia"/>
          <w:sz w:val="32"/>
          <w:szCs w:val="32"/>
        </w:rPr>
        <w:t>课题</w:t>
      </w:r>
      <w:r w:rsidR="005043A7" w:rsidRPr="00830A7C">
        <w:rPr>
          <w:rFonts w:ascii="楷体" w:eastAsia="楷体" w:hAnsi="楷体" w:hint="eastAsia"/>
          <w:sz w:val="32"/>
          <w:szCs w:val="32"/>
        </w:rPr>
        <w:t xml:space="preserve">名称：   </w:t>
      </w:r>
      <w:r w:rsidR="005043A7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</w:t>
      </w:r>
    </w:p>
    <w:p w:rsidR="005043A7" w:rsidRPr="00830A7C" w:rsidRDefault="00A41EFB" w:rsidP="005043A7">
      <w:pPr>
        <w:ind w:firstLine="645"/>
        <w:rPr>
          <w:rFonts w:ascii="楷体" w:eastAsia="楷体" w:hAnsi="楷体" w:hint="eastAsia"/>
          <w:sz w:val="32"/>
          <w:szCs w:val="32"/>
          <w:u w:val="single"/>
        </w:rPr>
      </w:pPr>
      <w:r w:rsidRPr="00830A7C">
        <w:rPr>
          <w:rFonts w:ascii="楷体" w:eastAsia="楷体" w:hAnsi="楷体" w:hint="eastAsia"/>
          <w:sz w:val="32"/>
          <w:szCs w:val="32"/>
        </w:rPr>
        <w:t>申报机构</w:t>
      </w:r>
      <w:r w:rsidR="005043A7" w:rsidRPr="00830A7C">
        <w:rPr>
          <w:rFonts w:ascii="楷体" w:eastAsia="楷体" w:hAnsi="楷体" w:hint="eastAsia"/>
          <w:sz w:val="32"/>
          <w:szCs w:val="32"/>
        </w:rPr>
        <w:t>（盖章）：</w:t>
      </w:r>
      <w:r w:rsidR="005043A7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</w:t>
      </w:r>
      <w:r w:rsidR="00DE1D90" w:rsidRPr="00830A7C">
        <w:rPr>
          <w:rFonts w:ascii="楷体" w:eastAsia="楷体" w:hAnsi="楷体"/>
          <w:sz w:val="32"/>
          <w:szCs w:val="32"/>
          <w:u w:val="single"/>
        </w:rPr>
        <w:t xml:space="preserve">        </w:t>
      </w:r>
      <w:r w:rsidR="005043A7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</w:t>
      </w:r>
    </w:p>
    <w:p w:rsidR="005043A7" w:rsidRPr="00830A7C" w:rsidRDefault="00830A7C" w:rsidP="005043A7">
      <w:pPr>
        <w:ind w:firstLine="645"/>
        <w:rPr>
          <w:rFonts w:ascii="楷体" w:eastAsia="楷体" w:hAnsi="楷体" w:hint="eastAsia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合作国别</w:t>
      </w:r>
      <w:r w:rsidR="005043A7" w:rsidRPr="00830A7C">
        <w:rPr>
          <w:rFonts w:ascii="楷体" w:eastAsia="楷体" w:hAnsi="楷体" w:hint="eastAsia"/>
          <w:sz w:val="32"/>
          <w:szCs w:val="32"/>
        </w:rPr>
        <w:t>：</w:t>
      </w:r>
      <w:r w:rsidR="005043A7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</w:t>
      </w:r>
    </w:p>
    <w:p w:rsidR="007F046B" w:rsidRPr="00830A7C" w:rsidRDefault="0060605F" w:rsidP="005043A7">
      <w:pPr>
        <w:ind w:firstLine="645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合作</w:t>
      </w:r>
      <w:r w:rsidR="00830A7C">
        <w:rPr>
          <w:rFonts w:ascii="楷体" w:eastAsia="楷体" w:hAnsi="楷体" w:hint="eastAsia"/>
          <w:sz w:val="32"/>
          <w:szCs w:val="32"/>
        </w:rPr>
        <w:t>机构</w:t>
      </w:r>
      <w:r w:rsidR="007F046B" w:rsidRPr="00830A7C">
        <w:rPr>
          <w:rFonts w:ascii="楷体" w:eastAsia="楷体" w:hAnsi="楷体" w:hint="eastAsia"/>
          <w:sz w:val="32"/>
          <w:szCs w:val="32"/>
        </w:rPr>
        <w:t>：</w:t>
      </w:r>
      <w:r w:rsidR="00DE1D90" w:rsidRPr="00830A7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Pr="00830A7C">
        <w:rPr>
          <w:rFonts w:ascii="楷体" w:eastAsia="楷体" w:hAnsi="楷体"/>
          <w:sz w:val="32"/>
          <w:szCs w:val="32"/>
          <w:u w:val="single"/>
        </w:rPr>
        <w:t xml:space="preserve">        </w:t>
      </w:r>
      <w:r w:rsidR="00DE1D90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  </w:t>
      </w: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联系人：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  </w:t>
      </w:r>
      <w:r w:rsidR="00DE1D90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</w:t>
      </w: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联系电话：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DE1D90"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</w:t>
      </w: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申报日期：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 </w:t>
      </w:r>
      <w:r w:rsidRPr="00830A7C">
        <w:rPr>
          <w:rFonts w:ascii="楷体" w:eastAsia="楷体" w:hAnsi="楷体" w:hint="eastAsia"/>
          <w:sz w:val="32"/>
          <w:szCs w:val="32"/>
        </w:rPr>
        <w:t>年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830A7C">
        <w:rPr>
          <w:rFonts w:ascii="楷体" w:eastAsia="楷体" w:hAnsi="楷体" w:hint="eastAsia"/>
          <w:sz w:val="32"/>
          <w:szCs w:val="32"/>
        </w:rPr>
        <w:t>月</w:t>
      </w:r>
      <w:r w:rsidRPr="00830A7C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830A7C">
        <w:rPr>
          <w:rFonts w:ascii="楷体" w:eastAsia="楷体" w:hAnsi="楷体" w:hint="eastAsia"/>
          <w:sz w:val="32"/>
          <w:szCs w:val="32"/>
        </w:rPr>
        <w:t>日</w:t>
      </w: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</w:p>
    <w:p w:rsidR="005043A7" w:rsidRPr="00830A7C" w:rsidRDefault="005043A7" w:rsidP="005043A7">
      <w:pPr>
        <w:ind w:firstLine="645"/>
        <w:rPr>
          <w:rFonts w:ascii="楷体" w:eastAsia="楷体" w:hAnsi="楷体" w:hint="eastAsia"/>
          <w:sz w:val="32"/>
          <w:szCs w:val="32"/>
        </w:rPr>
      </w:pPr>
    </w:p>
    <w:p w:rsidR="005043A7" w:rsidRPr="00830A7C" w:rsidRDefault="005043A7" w:rsidP="005043A7">
      <w:pPr>
        <w:ind w:firstLine="645"/>
        <w:jc w:val="center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北京市科学技术委员会</w:t>
      </w:r>
    </w:p>
    <w:p w:rsidR="005043A7" w:rsidRPr="00830A7C" w:rsidRDefault="005043A7" w:rsidP="005043A7">
      <w:pPr>
        <w:ind w:firstLine="645"/>
        <w:jc w:val="center"/>
        <w:rPr>
          <w:rFonts w:ascii="楷体" w:eastAsia="楷体" w:hAnsi="楷体" w:hint="eastAsia"/>
          <w:sz w:val="32"/>
          <w:szCs w:val="32"/>
        </w:rPr>
      </w:pPr>
      <w:r w:rsidRPr="00830A7C">
        <w:rPr>
          <w:rFonts w:ascii="楷体" w:eastAsia="楷体" w:hAnsi="楷体" w:hint="eastAsia"/>
          <w:sz w:val="32"/>
          <w:szCs w:val="32"/>
        </w:rPr>
        <w:t>201</w:t>
      </w:r>
      <w:r w:rsidR="002B26EE">
        <w:rPr>
          <w:rFonts w:ascii="楷体" w:eastAsia="楷体" w:hAnsi="楷体" w:hint="eastAsia"/>
          <w:sz w:val="32"/>
          <w:szCs w:val="32"/>
        </w:rPr>
        <w:t>9</w:t>
      </w:r>
      <w:r w:rsidRPr="00830A7C">
        <w:rPr>
          <w:rFonts w:ascii="楷体" w:eastAsia="楷体" w:hAnsi="楷体" w:hint="eastAsia"/>
          <w:sz w:val="32"/>
          <w:szCs w:val="32"/>
        </w:rPr>
        <w:t>年</w:t>
      </w:r>
      <w:r w:rsidR="002B26EE">
        <w:rPr>
          <w:rFonts w:ascii="楷体" w:eastAsia="楷体" w:hAnsi="楷体" w:hint="eastAsia"/>
          <w:sz w:val="32"/>
          <w:szCs w:val="32"/>
        </w:rPr>
        <w:t>5</w:t>
      </w:r>
      <w:r w:rsidRPr="00830A7C">
        <w:rPr>
          <w:rFonts w:ascii="楷体" w:eastAsia="楷体" w:hAnsi="楷体" w:hint="eastAsia"/>
          <w:sz w:val="32"/>
          <w:szCs w:val="32"/>
        </w:rPr>
        <w:t>月</w:t>
      </w:r>
    </w:p>
    <w:p w:rsidR="005043A7" w:rsidRPr="00F067E1" w:rsidRDefault="00780A48" w:rsidP="005043A7">
      <w:pPr>
        <w:ind w:firstLine="645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F067E1">
        <w:rPr>
          <w:rFonts w:ascii="仿宋" w:eastAsia="仿宋" w:hAnsi="仿宋" w:hint="eastAsia"/>
          <w:b/>
          <w:bCs/>
          <w:sz w:val="32"/>
          <w:szCs w:val="32"/>
        </w:rPr>
        <w:lastRenderedPageBreak/>
        <w:t>课题</w:t>
      </w:r>
      <w:r w:rsidR="003867EC" w:rsidRPr="00F067E1">
        <w:rPr>
          <w:rFonts w:ascii="仿宋" w:eastAsia="仿宋" w:hAnsi="仿宋" w:hint="eastAsia"/>
          <w:b/>
          <w:bCs/>
          <w:sz w:val="32"/>
          <w:szCs w:val="32"/>
        </w:rPr>
        <w:t>申报</w:t>
      </w:r>
      <w:r w:rsidR="005043A7" w:rsidRPr="00F067E1">
        <w:rPr>
          <w:rFonts w:ascii="仿宋" w:eastAsia="仿宋" w:hAnsi="仿宋" w:hint="eastAsia"/>
          <w:b/>
          <w:bCs/>
          <w:sz w:val="32"/>
          <w:szCs w:val="32"/>
        </w:rPr>
        <w:t>信息表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67"/>
        <w:gridCol w:w="897"/>
        <w:gridCol w:w="1939"/>
        <w:gridCol w:w="1596"/>
        <w:gridCol w:w="2307"/>
      </w:tblGrid>
      <w:tr w:rsidR="005043A7" w:rsidRPr="00F067E1" w:rsidTr="00362367">
        <w:trPr>
          <w:trHeight w:val="451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780A48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课题</w:t>
            </w:r>
            <w:r w:rsidR="005043A7" w:rsidRPr="00F067E1"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7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48" w:rsidRPr="00F067E1" w:rsidRDefault="00780A48" w:rsidP="00B538F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课题</w:t>
            </w:r>
          </w:p>
          <w:p w:rsidR="005043A7" w:rsidRPr="00F067E1" w:rsidRDefault="005043A7" w:rsidP="00B538FF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申报</w:t>
            </w:r>
            <w:r w:rsidR="00D503A9"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D503A9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  <w:r w:rsidRPr="00F067E1">
              <w:rPr>
                <w:rFonts w:ascii="仿宋" w:eastAsia="仿宋" w:hAnsi="仿宋"/>
                <w:b/>
                <w:bCs/>
                <w:sz w:val="24"/>
              </w:rPr>
              <w:t>名称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4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组织机构代码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4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6E51ED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  <w:r w:rsidR="005043A7" w:rsidRPr="00F067E1">
              <w:rPr>
                <w:rFonts w:ascii="仿宋" w:eastAsia="仿宋" w:hAnsi="仿宋" w:hint="eastAsia"/>
                <w:b/>
                <w:bCs/>
                <w:sz w:val="24"/>
              </w:rPr>
              <w:t>负责人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5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6E51ED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  <w:r w:rsidR="005043A7" w:rsidRPr="00F067E1">
              <w:rPr>
                <w:rFonts w:ascii="仿宋" w:eastAsia="仿宋" w:hAnsi="仿宋" w:hint="eastAsia"/>
                <w:b/>
                <w:bCs/>
                <w:sz w:val="24"/>
              </w:rPr>
              <w:t>地址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6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6E51ED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</w:t>
            </w:r>
            <w:r w:rsidR="005043A7" w:rsidRPr="00F067E1">
              <w:rPr>
                <w:rFonts w:ascii="仿宋" w:eastAsia="仿宋" w:hAnsi="仿宋" w:hint="eastAsia"/>
                <w:b/>
                <w:bCs/>
                <w:sz w:val="24"/>
              </w:rPr>
              <w:t>类型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F6BEC" w:rsidRPr="00F067E1" w:rsidTr="00B538FF">
        <w:trPr>
          <w:trHeight w:val="46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C" w:rsidRPr="00F067E1" w:rsidRDefault="000F6BEC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C" w:rsidRPr="00F067E1" w:rsidRDefault="000F6BEC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设立</w:t>
            </w:r>
            <w:r w:rsidRPr="00F067E1">
              <w:rPr>
                <w:rFonts w:ascii="仿宋" w:eastAsia="仿宋" w:hAnsi="仿宋"/>
                <w:b/>
                <w:bCs/>
                <w:sz w:val="24"/>
              </w:rPr>
              <w:t>时间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EC" w:rsidRPr="00F067E1" w:rsidRDefault="000F6BEC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6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043A7" w:rsidRPr="00F067E1" w:rsidTr="00B538FF">
        <w:trPr>
          <w:trHeight w:val="46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手机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A7" w:rsidRPr="00F067E1" w:rsidRDefault="005043A7" w:rsidP="00DF335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1A6412">
        <w:trPr>
          <w:trHeight w:val="466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所属专业领域</w:t>
            </w:r>
          </w:p>
        </w:tc>
        <w:tc>
          <w:tcPr>
            <w:tcW w:w="7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7E1" w:rsidRDefault="00F067E1" w:rsidP="00F067E1">
            <w:pPr>
              <w:tabs>
                <w:tab w:val="left" w:pos="2240"/>
              </w:tabs>
              <w:spacing w:line="440" w:lineRule="exact"/>
              <w:rPr>
                <w:rFonts w:ascii="仿宋" w:eastAsia="仿宋" w:hAnsi="仿宋" w:cs="Arial Unicode MS"/>
                <w:b/>
                <w:bCs/>
                <w:sz w:val="24"/>
              </w:rPr>
            </w:pPr>
            <w:r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□人工智能</w:t>
            </w:r>
            <w:r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  <w:r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□智能装备</w:t>
            </w:r>
            <w:r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  <w:r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□新能源汽车</w:t>
            </w:r>
            <w:r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</w:p>
          <w:p w:rsidR="00F362E6" w:rsidRPr="00F067E1" w:rsidRDefault="00F067E1" w:rsidP="00F067E1">
            <w:pPr>
              <w:tabs>
                <w:tab w:val="left" w:pos="2240"/>
              </w:tabs>
              <w:spacing w:line="440" w:lineRule="exact"/>
              <w:rPr>
                <w:rFonts w:ascii="仿宋" w:eastAsia="仿宋" w:hAnsi="仿宋" w:cs="Arial Unicode MS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□生物医药</w:t>
            </w:r>
            <w:r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  <w:r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□节能环保</w:t>
            </w:r>
            <w:r>
              <w:rPr>
                <w:rFonts w:ascii="仿宋" w:eastAsia="仿宋" w:hAnsi="仿宋" w:cs="Arial Unicode MS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Arial Unicode MS"/>
                <w:b/>
                <w:bCs/>
                <w:sz w:val="24"/>
              </w:rPr>
              <w:t xml:space="preserve"> </w:t>
            </w:r>
            <w:r w:rsidRPr="00F067E1">
              <w:rPr>
                <w:rFonts w:ascii="仿宋" w:eastAsia="仿宋" w:hAnsi="仿宋" w:cs="Arial Unicode MS" w:hint="eastAsia"/>
                <w:b/>
                <w:bCs/>
                <w:sz w:val="24"/>
              </w:rPr>
              <w:t>□</w:t>
            </w:r>
            <w:r w:rsidRPr="0056781D">
              <w:rPr>
                <w:rFonts w:ascii="仿宋" w:eastAsia="仿宋" w:hAnsi="仿宋" w:cs="Arial Unicode MS" w:hint="eastAsia"/>
                <w:b/>
                <w:bCs/>
                <w:sz w:val="24"/>
              </w:rPr>
              <w:t>其他：______</w:t>
            </w:r>
          </w:p>
        </w:tc>
      </w:tr>
      <w:tr w:rsidR="00F362E6" w:rsidRPr="00F067E1" w:rsidTr="00B538FF">
        <w:trPr>
          <w:trHeight w:val="54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780A48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课题</w:t>
            </w:r>
          </w:p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负责人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年龄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学位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职称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48444D" w:rsidP="00F362E6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外方</w:t>
            </w:r>
            <w:r w:rsidR="001E7218" w:rsidRPr="00F067E1">
              <w:rPr>
                <w:rFonts w:ascii="仿宋" w:eastAsia="仿宋" w:hAnsi="仿宋" w:hint="eastAsia"/>
                <w:b/>
                <w:bCs/>
                <w:sz w:val="24"/>
              </w:rPr>
              <w:t>主要</w:t>
            </w:r>
            <w:r w:rsidRPr="00F067E1">
              <w:rPr>
                <w:rFonts w:ascii="仿宋" w:eastAsia="仿宋" w:hAnsi="仿宋"/>
                <w:b/>
                <w:bCs/>
                <w:sz w:val="24"/>
              </w:rPr>
              <w:t>合作机构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机构名称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外方负责人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传真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B538FF">
        <w:trPr>
          <w:trHeight w:val="5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780A48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课题</w:t>
            </w:r>
            <w:r w:rsidR="00F362E6" w:rsidRPr="00F067E1">
              <w:rPr>
                <w:rFonts w:ascii="仿宋" w:eastAsia="仿宋" w:hAnsi="仿宋" w:hint="eastAsia"/>
                <w:b/>
                <w:bCs/>
                <w:sz w:val="24"/>
              </w:rPr>
              <w:t>简介</w:t>
            </w:r>
          </w:p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（500字</w:t>
            </w:r>
            <w:r w:rsidR="00F067E1">
              <w:rPr>
                <w:rFonts w:ascii="仿宋" w:eastAsia="仿宋" w:hAnsi="仿宋" w:hint="eastAsia"/>
                <w:b/>
                <w:bCs/>
                <w:sz w:val="24"/>
              </w:rPr>
              <w:t>以内</w:t>
            </w: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7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6E779E" w:rsidRPr="00F067E1" w:rsidRDefault="006E779E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6E779E" w:rsidRPr="00F067E1" w:rsidRDefault="006E779E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6E779E" w:rsidRDefault="006E779E" w:rsidP="00F362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8D2C62" w:rsidRPr="00F067E1" w:rsidRDefault="008D2C62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6E779E" w:rsidRPr="00F067E1" w:rsidRDefault="006E779E" w:rsidP="00F362E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1027EF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sz w:val="24"/>
              </w:rPr>
              <w:lastRenderedPageBreak/>
              <w:t>一、</w:t>
            </w:r>
            <w:r w:rsidR="00C65CA9">
              <w:rPr>
                <w:rFonts w:ascii="仿宋" w:eastAsia="仿宋" w:hAnsi="仿宋" w:hint="eastAsia"/>
                <w:b/>
                <w:sz w:val="24"/>
              </w:rPr>
              <w:t>合作背景</w:t>
            </w: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A5775E" w:rsidRPr="00F067E1" w:rsidRDefault="00A5775E" w:rsidP="00A5775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F57FC" w:rsidRPr="00F067E1" w:rsidRDefault="006F57FC" w:rsidP="00A5775E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863DCB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CB" w:rsidRPr="00F067E1" w:rsidRDefault="00863DCB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sz w:val="24"/>
              </w:rPr>
              <w:t>二</w:t>
            </w:r>
            <w:r w:rsidRPr="00F067E1">
              <w:rPr>
                <w:rFonts w:ascii="仿宋" w:eastAsia="仿宋" w:hAnsi="仿宋"/>
                <w:b/>
                <w:sz w:val="24"/>
              </w:rPr>
              <w:t>、</w:t>
            </w:r>
            <w:r w:rsidR="00C65CA9">
              <w:rPr>
                <w:rFonts w:ascii="仿宋" w:eastAsia="仿宋" w:hAnsi="仿宋" w:hint="eastAsia"/>
                <w:b/>
                <w:sz w:val="24"/>
              </w:rPr>
              <w:t>合作各方</w:t>
            </w:r>
            <w:r w:rsidRPr="00F067E1">
              <w:rPr>
                <w:rFonts w:ascii="仿宋" w:eastAsia="仿宋" w:hAnsi="仿宋"/>
                <w:b/>
                <w:sz w:val="24"/>
              </w:rPr>
              <w:t>机构简介</w:t>
            </w:r>
          </w:p>
          <w:p w:rsidR="00B5654E" w:rsidRPr="00F067E1" w:rsidRDefault="00B565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B5654E" w:rsidRPr="00F067E1" w:rsidRDefault="00B565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B5654E" w:rsidRPr="00F067E1" w:rsidRDefault="00B565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6F57FC" w:rsidRPr="00F067E1" w:rsidRDefault="006F57FC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  <w:p w:rsidR="00B5654E" w:rsidRPr="00F067E1" w:rsidRDefault="00B5654E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1B3E4E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4E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三、</w:t>
            </w:r>
            <w:r w:rsidR="00C65CA9" w:rsidRPr="00F067E1">
              <w:rPr>
                <w:rFonts w:ascii="仿宋" w:eastAsia="仿宋" w:hAnsi="仿宋" w:hint="eastAsia"/>
                <w:b/>
                <w:sz w:val="24"/>
              </w:rPr>
              <w:t>合作</w:t>
            </w:r>
            <w:r w:rsidR="00C65CA9" w:rsidRPr="00F067E1">
              <w:rPr>
                <w:rFonts w:ascii="仿宋" w:eastAsia="仿宋" w:hAnsi="仿宋"/>
                <w:b/>
                <w:sz w:val="24"/>
              </w:rPr>
              <w:t>研发领域</w:t>
            </w:r>
            <w:r w:rsidR="00C65CA9" w:rsidRPr="00F067E1">
              <w:rPr>
                <w:rFonts w:ascii="仿宋" w:eastAsia="仿宋" w:hAnsi="仿宋" w:hint="eastAsia"/>
                <w:b/>
                <w:sz w:val="24"/>
              </w:rPr>
              <w:t>和</w:t>
            </w:r>
            <w:r w:rsidR="00C65CA9" w:rsidRPr="00F067E1">
              <w:rPr>
                <w:rFonts w:ascii="仿宋" w:eastAsia="仿宋" w:hAnsi="仿宋"/>
                <w:b/>
                <w:sz w:val="24"/>
              </w:rPr>
              <w:t>方向</w:t>
            </w:r>
          </w:p>
          <w:p w:rsidR="001B3E4E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B3E4E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B3E4E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B3E4E" w:rsidRDefault="001B3E4E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1B3E4E" w:rsidRPr="00F067E1" w:rsidRDefault="001B3E4E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1B3E4E" w:rsidP="00C957AE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四</w:t>
            </w:r>
            <w:r w:rsidR="00563497" w:rsidRPr="00F067E1">
              <w:rPr>
                <w:rFonts w:ascii="仿宋" w:eastAsia="仿宋" w:hAnsi="仿宋" w:hint="eastAsia"/>
                <w:b/>
                <w:sz w:val="24"/>
              </w:rPr>
              <w:t>、</w:t>
            </w:r>
            <w:r w:rsidR="00C65CA9">
              <w:rPr>
                <w:rFonts w:ascii="仿宋" w:eastAsia="仿宋" w:hAnsi="仿宋" w:hint="eastAsia"/>
                <w:b/>
                <w:sz w:val="24"/>
              </w:rPr>
              <w:t>前期合作基础</w:t>
            </w: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A5775E" w:rsidRPr="00F067E1" w:rsidRDefault="00A5775E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C65CA9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CA9" w:rsidRDefault="00C65CA9" w:rsidP="00C65CA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五、外方</w:t>
            </w:r>
            <w:r w:rsidR="00237917">
              <w:rPr>
                <w:rFonts w:ascii="仿宋" w:eastAsia="仿宋" w:hAnsi="仿宋" w:hint="eastAsia"/>
                <w:b/>
                <w:sz w:val="24"/>
              </w:rPr>
              <w:t>项目</w:t>
            </w:r>
            <w:r>
              <w:rPr>
                <w:rFonts w:ascii="仿宋" w:eastAsia="仿宋" w:hAnsi="仿宋" w:hint="eastAsia"/>
                <w:b/>
                <w:sz w:val="24"/>
              </w:rPr>
              <w:t>负责人影响力</w:t>
            </w:r>
            <w:r w:rsidRPr="00EF7197">
              <w:rPr>
                <w:rFonts w:ascii="仿宋" w:eastAsia="仿宋" w:hAnsi="仿宋" w:hint="eastAsia"/>
                <w:sz w:val="24"/>
              </w:rPr>
              <w:t>（</w:t>
            </w:r>
            <w:r w:rsidR="008E3830" w:rsidRPr="001A17F0">
              <w:rPr>
                <w:rFonts w:ascii="仿宋" w:eastAsia="仿宋" w:hAnsi="仿宋" w:hint="eastAsia"/>
                <w:sz w:val="24"/>
              </w:rPr>
              <w:t>总被引次数</w:t>
            </w:r>
            <w:r w:rsidR="006D7FE1">
              <w:rPr>
                <w:rFonts w:ascii="仿宋" w:eastAsia="仿宋" w:hAnsi="仿宋" w:hint="eastAsia"/>
                <w:sz w:val="24"/>
              </w:rPr>
              <w:t>，</w:t>
            </w:r>
            <w:r w:rsidR="008E3830" w:rsidRPr="001A17F0">
              <w:rPr>
                <w:rFonts w:ascii="仿宋" w:eastAsia="仿宋" w:hAnsi="仿宋" w:hint="eastAsia"/>
                <w:sz w:val="24"/>
              </w:rPr>
              <w:t>篇均被引次数</w:t>
            </w:r>
            <w:r w:rsidR="006D7FE1">
              <w:rPr>
                <w:rFonts w:ascii="仿宋" w:eastAsia="仿宋" w:hAnsi="仿宋" w:hint="eastAsia"/>
                <w:sz w:val="24"/>
              </w:rPr>
              <w:t>，</w:t>
            </w:r>
            <w:r w:rsidR="008E3830" w:rsidRPr="001A17F0">
              <w:rPr>
                <w:rFonts w:ascii="仿宋" w:eastAsia="仿宋" w:hAnsi="仿宋" w:hint="eastAsia"/>
                <w:sz w:val="24"/>
              </w:rPr>
              <w:t>高被引文献占比（1%，10%）</w:t>
            </w:r>
            <w:r w:rsidR="006D7FE1">
              <w:rPr>
                <w:rFonts w:ascii="仿宋" w:eastAsia="仿宋" w:hAnsi="仿宋" w:hint="eastAsia"/>
                <w:sz w:val="24"/>
              </w:rPr>
              <w:t>，</w:t>
            </w:r>
            <w:r w:rsidR="008E3830" w:rsidRPr="001A17F0">
              <w:rPr>
                <w:rFonts w:ascii="仿宋" w:eastAsia="仿宋" w:hAnsi="仿宋" w:hint="eastAsia"/>
                <w:sz w:val="24"/>
              </w:rPr>
              <w:t>H指数等指标</w:t>
            </w:r>
            <w:r w:rsidRPr="00EF7197">
              <w:rPr>
                <w:rFonts w:ascii="仿宋" w:eastAsia="仿宋" w:hAnsi="仿宋" w:hint="eastAsia"/>
                <w:sz w:val="24"/>
              </w:rPr>
              <w:t>）</w:t>
            </w:r>
          </w:p>
          <w:p w:rsidR="00C65CA9" w:rsidRDefault="00C65CA9" w:rsidP="00C957AE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C65CA9" w:rsidRDefault="00C65CA9" w:rsidP="00C957AE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C65CA9" w:rsidRPr="00215673" w:rsidRDefault="00237917" w:rsidP="00C957AE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br/>
            </w: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C65CA9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六</w:t>
            </w:r>
            <w:r w:rsidR="00F362E6" w:rsidRPr="00F067E1">
              <w:rPr>
                <w:rFonts w:ascii="仿宋" w:eastAsia="仿宋" w:hAnsi="仿宋" w:hint="eastAsia"/>
                <w:b/>
                <w:sz w:val="24"/>
              </w:rPr>
              <w:t>、</w:t>
            </w:r>
            <w:r w:rsidR="00611EBB" w:rsidRPr="00F067E1">
              <w:rPr>
                <w:rFonts w:ascii="仿宋" w:eastAsia="仿宋" w:hAnsi="仿宋" w:hint="eastAsia"/>
                <w:b/>
                <w:sz w:val="24"/>
              </w:rPr>
              <w:t>合作</w:t>
            </w:r>
            <w:r w:rsidR="00366506">
              <w:rPr>
                <w:rFonts w:ascii="仿宋" w:eastAsia="仿宋" w:hAnsi="仿宋" w:hint="eastAsia"/>
                <w:b/>
                <w:sz w:val="24"/>
              </w:rPr>
              <w:t>研发重点内容</w:t>
            </w:r>
            <w:r w:rsidR="00366506" w:rsidRPr="00366506">
              <w:rPr>
                <w:rFonts w:ascii="仿宋" w:eastAsia="仿宋" w:hAnsi="仿宋" w:hint="eastAsia"/>
                <w:sz w:val="24"/>
              </w:rPr>
              <w:t>（</w:t>
            </w:r>
            <w:r w:rsidR="00366506">
              <w:rPr>
                <w:rFonts w:ascii="仿宋" w:eastAsia="仿宋" w:hAnsi="仿宋" w:hint="eastAsia"/>
                <w:sz w:val="24"/>
              </w:rPr>
              <w:t>拟共同解决的关键问题</w:t>
            </w:r>
            <w:r w:rsidR="00C61993">
              <w:rPr>
                <w:rFonts w:ascii="仿宋" w:eastAsia="仿宋" w:hAnsi="仿宋" w:hint="eastAsia"/>
                <w:sz w:val="24"/>
              </w:rPr>
              <w:t>，</w:t>
            </w:r>
            <w:r w:rsidR="00366506">
              <w:rPr>
                <w:rFonts w:ascii="仿宋" w:eastAsia="仿宋" w:hAnsi="仿宋" w:hint="eastAsia"/>
                <w:sz w:val="24"/>
              </w:rPr>
              <w:t>拟采取的合作方式与技术路线等</w:t>
            </w:r>
            <w:r w:rsidR="00366506" w:rsidRPr="00366506">
              <w:rPr>
                <w:rFonts w:ascii="仿宋" w:eastAsia="仿宋" w:hAnsi="仿宋" w:hint="eastAsia"/>
                <w:sz w:val="24"/>
              </w:rPr>
              <w:t>）</w:t>
            </w: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A5775E" w:rsidRDefault="00A5775E" w:rsidP="00F362E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1B3E4E" w:rsidRPr="001B3E4E" w:rsidRDefault="001B3E4E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E16222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222" w:rsidRPr="00F067E1" w:rsidRDefault="005778DC" w:rsidP="00E16222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七</w:t>
            </w:r>
            <w:r w:rsidR="00E16222" w:rsidRPr="00F067E1">
              <w:rPr>
                <w:rFonts w:ascii="仿宋" w:eastAsia="仿宋" w:hAnsi="仿宋" w:hint="eastAsia"/>
                <w:b/>
                <w:sz w:val="24"/>
              </w:rPr>
              <w:t>、</w:t>
            </w:r>
            <w:r w:rsidR="00263A8C">
              <w:rPr>
                <w:rFonts w:ascii="仿宋" w:eastAsia="仿宋" w:hAnsi="仿宋" w:hint="eastAsia"/>
                <w:b/>
                <w:sz w:val="24"/>
              </w:rPr>
              <w:t>主要</w:t>
            </w:r>
            <w:r w:rsidR="00E16222" w:rsidRPr="00F067E1">
              <w:rPr>
                <w:rFonts w:ascii="仿宋" w:eastAsia="仿宋" w:hAnsi="仿宋" w:hint="eastAsia"/>
                <w:b/>
                <w:sz w:val="24"/>
              </w:rPr>
              <w:t>突破和创新</w:t>
            </w:r>
            <w:r w:rsidR="00E16222" w:rsidRPr="00F067E1">
              <w:rPr>
                <w:rFonts w:ascii="仿宋" w:eastAsia="仿宋" w:hAnsi="仿宋" w:hint="eastAsia"/>
                <w:sz w:val="24"/>
              </w:rPr>
              <w:t>（通过合作</w:t>
            </w:r>
            <w:r w:rsidR="00E16222" w:rsidRPr="00F067E1">
              <w:rPr>
                <w:rFonts w:ascii="仿宋" w:eastAsia="仿宋" w:hAnsi="仿宋"/>
                <w:sz w:val="24"/>
              </w:rPr>
              <w:t>研发</w:t>
            </w:r>
            <w:r w:rsidR="006F57FC" w:rsidRPr="00F067E1">
              <w:rPr>
                <w:rFonts w:ascii="仿宋" w:eastAsia="仿宋" w:hAnsi="仿宋" w:hint="eastAsia"/>
                <w:sz w:val="24"/>
              </w:rPr>
              <w:t>需解决</w:t>
            </w:r>
            <w:r w:rsidR="00215673">
              <w:rPr>
                <w:rFonts w:ascii="仿宋" w:eastAsia="仿宋" w:hAnsi="仿宋" w:hint="eastAsia"/>
                <w:sz w:val="24"/>
              </w:rPr>
              <w:t>的</w:t>
            </w:r>
            <w:r w:rsidR="006F57FC" w:rsidRPr="00F067E1">
              <w:rPr>
                <w:rFonts w:ascii="仿宋" w:eastAsia="仿宋" w:hAnsi="仿宋" w:hint="eastAsia"/>
                <w:sz w:val="24"/>
              </w:rPr>
              <w:t>主要瓶颈、难点，</w:t>
            </w:r>
            <w:r w:rsidR="00263A8C">
              <w:rPr>
                <w:rFonts w:ascii="仿宋" w:eastAsia="仿宋" w:hAnsi="仿宋" w:hint="eastAsia"/>
                <w:sz w:val="24"/>
              </w:rPr>
              <w:t>预期成果等</w:t>
            </w:r>
            <w:r w:rsidR="00E16222" w:rsidRPr="00F067E1">
              <w:rPr>
                <w:rFonts w:ascii="仿宋" w:eastAsia="仿宋" w:hAnsi="仿宋" w:hint="eastAsia"/>
                <w:sz w:val="24"/>
              </w:rPr>
              <w:t>）</w:t>
            </w:r>
          </w:p>
          <w:p w:rsidR="00E16222" w:rsidRPr="00F067E1" w:rsidRDefault="00E16222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E16222" w:rsidRPr="00F067E1" w:rsidRDefault="00E16222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E16222" w:rsidRPr="00F067E1" w:rsidRDefault="00E16222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E16222" w:rsidRPr="00F067E1" w:rsidRDefault="00E16222" w:rsidP="00F362E6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6F57FC" w:rsidRPr="00F067E1" w:rsidRDefault="006F57FC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8D007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76" w:rsidRPr="00F067E1" w:rsidRDefault="005778DC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八</w:t>
            </w:r>
            <w:r w:rsidR="008D0076" w:rsidRPr="00F067E1">
              <w:rPr>
                <w:rFonts w:ascii="仿宋" w:eastAsia="仿宋" w:hAnsi="仿宋"/>
                <w:b/>
                <w:sz w:val="24"/>
              </w:rPr>
              <w:t>、时间进度安排</w:t>
            </w:r>
          </w:p>
          <w:p w:rsidR="008D0076" w:rsidRPr="00F067E1" w:rsidRDefault="008D0076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8D0076" w:rsidRPr="00F067E1" w:rsidRDefault="008D0076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8D0076" w:rsidRPr="00F067E1" w:rsidRDefault="008D0076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8D0076" w:rsidRPr="00F067E1" w:rsidRDefault="008D0076" w:rsidP="00E1622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8D0076" w:rsidRPr="00F067E1" w:rsidRDefault="008D0076" w:rsidP="00E16222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3" w:rsidRPr="00F067E1" w:rsidRDefault="00B460EA" w:rsidP="005C5DA3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九</w:t>
            </w:r>
            <w:r w:rsidR="008D0076" w:rsidRPr="00F067E1">
              <w:rPr>
                <w:rFonts w:ascii="仿宋" w:eastAsia="仿宋" w:hAnsi="仿宋"/>
                <w:b/>
                <w:sz w:val="24"/>
              </w:rPr>
              <w:t>、</w:t>
            </w:r>
            <w:r w:rsidR="005C5DA3">
              <w:rPr>
                <w:rFonts w:ascii="仿宋" w:eastAsia="仿宋" w:hAnsi="仿宋" w:hint="eastAsia"/>
                <w:b/>
                <w:sz w:val="24"/>
              </w:rPr>
              <w:t>经费预算（单位：万元）</w:t>
            </w:r>
            <w:r w:rsidR="005C5DA3" w:rsidRPr="00F067E1">
              <w:rPr>
                <w:rFonts w:ascii="仿宋" w:eastAsia="仿宋" w:hAnsi="仿宋"/>
                <w:sz w:val="24"/>
              </w:rPr>
              <w:t>（</w:t>
            </w:r>
            <w:r w:rsidR="005C5DA3">
              <w:rPr>
                <w:rFonts w:ascii="仿宋" w:eastAsia="仿宋" w:hAnsi="仿宋" w:hint="eastAsia"/>
                <w:sz w:val="24"/>
              </w:rPr>
              <w:t>按照市科委课题经费管理办法相关科目框架式列支</w:t>
            </w:r>
            <w:r w:rsidR="005C5DA3" w:rsidRPr="00F067E1">
              <w:rPr>
                <w:rFonts w:ascii="仿宋" w:eastAsia="仿宋" w:hAnsi="仿宋"/>
                <w:sz w:val="24"/>
              </w:rPr>
              <w:t>）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（一）设备费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（二）材料费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（三）测试化验加工费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（四）燃料动力费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（五）国际合作交流费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（六）差旅费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（七）会议费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（八）档案/出版/文献/信息传播/知识产权事务费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（九）劳务费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（十）咨询费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lastRenderedPageBreak/>
              <w:t>（十一）其他费用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5C5DA3" w:rsidRPr="00EB3920" w:rsidRDefault="005C5DA3" w:rsidP="005C5DA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（十二）间接费</w:t>
            </w:r>
            <w:r w:rsidR="00F83C1D">
              <w:rPr>
                <w:rFonts w:ascii="仿宋" w:eastAsia="仿宋" w:hAnsi="仿宋" w:hint="eastAsia"/>
                <w:sz w:val="24"/>
              </w:rPr>
              <w:t>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  <w:p w:rsidR="009D0F1C" w:rsidRPr="00F067E1" w:rsidRDefault="005C5DA3" w:rsidP="005C5DA3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EB3920">
              <w:rPr>
                <w:rFonts w:ascii="仿宋" w:eastAsia="仿宋" w:hAnsi="仿宋" w:hint="eastAsia"/>
                <w:sz w:val="24"/>
              </w:rPr>
              <w:t>总计：</w:t>
            </w:r>
            <w:r w:rsidR="00552EC9">
              <w:rPr>
                <w:rFonts w:ascii="仿宋" w:eastAsia="仿宋" w:hAnsi="仿宋" w:hint="eastAsia"/>
                <w:sz w:val="24"/>
              </w:rPr>
              <w:t>X</w:t>
            </w:r>
            <w:r w:rsidR="00552EC9">
              <w:rPr>
                <w:rFonts w:ascii="仿宋" w:eastAsia="仿宋" w:hAnsi="仿宋"/>
                <w:sz w:val="24"/>
              </w:rPr>
              <w:t>X</w:t>
            </w:r>
          </w:p>
        </w:tc>
      </w:tr>
      <w:tr w:rsidR="00C957AE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AE" w:rsidRPr="00F067E1" w:rsidRDefault="00B460EA" w:rsidP="00C957A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十</w:t>
            </w:r>
            <w:r w:rsidR="00C957AE" w:rsidRPr="00F067E1">
              <w:rPr>
                <w:rFonts w:ascii="仿宋" w:eastAsia="仿宋" w:hAnsi="仿宋"/>
                <w:b/>
                <w:sz w:val="24"/>
              </w:rPr>
              <w:t>、</w:t>
            </w:r>
            <w:r w:rsidR="00C957AE" w:rsidRPr="00F067E1">
              <w:rPr>
                <w:rFonts w:ascii="仿宋" w:eastAsia="仿宋" w:hAnsi="仿宋" w:hint="eastAsia"/>
                <w:b/>
                <w:sz w:val="24"/>
              </w:rPr>
              <w:t>合作外方投入</w:t>
            </w:r>
            <w:r w:rsidR="00C957AE" w:rsidRPr="00F067E1">
              <w:rPr>
                <w:rFonts w:ascii="仿宋" w:eastAsia="仿宋" w:hAnsi="仿宋" w:hint="eastAsia"/>
                <w:sz w:val="24"/>
              </w:rPr>
              <w:t>（经费</w:t>
            </w:r>
            <w:r w:rsidR="00794EA8">
              <w:rPr>
                <w:rFonts w:ascii="仿宋" w:eastAsia="仿宋" w:hAnsi="仿宋" w:hint="eastAsia"/>
                <w:sz w:val="24"/>
              </w:rPr>
              <w:t>，</w:t>
            </w:r>
            <w:r w:rsidR="00C957AE" w:rsidRPr="00F067E1">
              <w:rPr>
                <w:rFonts w:ascii="仿宋" w:eastAsia="仿宋" w:hAnsi="仿宋" w:hint="eastAsia"/>
                <w:sz w:val="24"/>
              </w:rPr>
              <w:t>关键技术</w:t>
            </w:r>
            <w:r w:rsidR="00794EA8">
              <w:rPr>
                <w:rFonts w:ascii="仿宋" w:eastAsia="仿宋" w:hAnsi="仿宋" w:hint="eastAsia"/>
                <w:sz w:val="24"/>
              </w:rPr>
              <w:t>，</w:t>
            </w:r>
            <w:r w:rsidR="00C957AE" w:rsidRPr="00F067E1">
              <w:rPr>
                <w:rFonts w:ascii="仿宋" w:eastAsia="仿宋" w:hAnsi="仿宋" w:hint="eastAsia"/>
                <w:sz w:val="24"/>
              </w:rPr>
              <w:t>设备装备</w:t>
            </w:r>
            <w:r w:rsidR="00794EA8">
              <w:rPr>
                <w:rFonts w:ascii="仿宋" w:eastAsia="仿宋" w:hAnsi="仿宋" w:hint="eastAsia"/>
                <w:sz w:val="24"/>
              </w:rPr>
              <w:t>，</w:t>
            </w:r>
            <w:r w:rsidR="00DC5C52" w:rsidRPr="00F067E1">
              <w:rPr>
                <w:rFonts w:ascii="仿宋" w:eastAsia="仿宋" w:hAnsi="仿宋" w:hint="eastAsia"/>
                <w:sz w:val="24"/>
              </w:rPr>
              <w:t>其他</w:t>
            </w:r>
            <w:r w:rsidR="00C957AE" w:rsidRPr="00F067E1">
              <w:rPr>
                <w:rFonts w:ascii="仿宋" w:eastAsia="仿宋" w:hAnsi="仿宋" w:hint="eastAsia"/>
                <w:sz w:val="24"/>
              </w:rPr>
              <w:t>资源等）</w:t>
            </w:r>
          </w:p>
          <w:p w:rsidR="00C957AE" w:rsidRPr="00F067E1" w:rsidRDefault="00C957AE" w:rsidP="00C957A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C957AE" w:rsidRPr="00F067E1" w:rsidRDefault="00C957AE" w:rsidP="00C957A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C957AE" w:rsidRPr="00F067E1" w:rsidRDefault="00C957AE" w:rsidP="00C957A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C957AE" w:rsidRPr="00F067E1" w:rsidRDefault="00C957AE" w:rsidP="00C957AE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1B3E4E" w:rsidP="00F362E6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十</w:t>
            </w:r>
            <w:r w:rsidR="00B460EA">
              <w:rPr>
                <w:rFonts w:ascii="仿宋" w:eastAsia="仿宋" w:hAnsi="仿宋" w:hint="eastAsia"/>
                <w:b/>
                <w:sz w:val="24"/>
              </w:rPr>
              <w:t>一</w:t>
            </w:r>
            <w:r w:rsidR="00F06BC2" w:rsidRPr="00F067E1">
              <w:rPr>
                <w:rFonts w:ascii="仿宋" w:eastAsia="仿宋" w:hAnsi="仿宋" w:hint="eastAsia"/>
                <w:b/>
                <w:sz w:val="24"/>
              </w:rPr>
              <w:t>、</w:t>
            </w:r>
            <w:r w:rsidR="00937ADF" w:rsidRPr="00F067E1">
              <w:rPr>
                <w:rFonts w:ascii="仿宋" w:eastAsia="仿宋" w:hAnsi="仿宋" w:hint="eastAsia"/>
                <w:b/>
                <w:sz w:val="24"/>
              </w:rPr>
              <w:t>中外合作</w:t>
            </w:r>
            <w:r w:rsidR="00937ADF" w:rsidRPr="00F067E1">
              <w:rPr>
                <w:rFonts w:ascii="仿宋" w:eastAsia="仿宋" w:hAnsi="仿宋"/>
                <w:b/>
                <w:sz w:val="24"/>
              </w:rPr>
              <w:t>研发</w:t>
            </w:r>
            <w:r w:rsidR="00F06BC2" w:rsidRPr="00F067E1">
              <w:rPr>
                <w:rFonts w:ascii="仿宋" w:eastAsia="仿宋" w:hAnsi="仿宋" w:hint="eastAsia"/>
                <w:b/>
                <w:sz w:val="24"/>
              </w:rPr>
              <w:t>团队</w:t>
            </w:r>
            <w:r w:rsidR="00F06BC2" w:rsidRPr="00F067E1">
              <w:rPr>
                <w:rFonts w:ascii="仿宋" w:eastAsia="仿宋" w:hAnsi="仿宋"/>
                <w:b/>
                <w:sz w:val="24"/>
              </w:rPr>
              <w:t>构成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（</w:t>
            </w:r>
            <w:r w:rsidR="00012549" w:rsidRPr="00F067E1">
              <w:rPr>
                <w:rFonts w:ascii="仿宋" w:eastAsia="仿宋" w:hAnsi="仿宋" w:hint="eastAsia"/>
                <w:sz w:val="24"/>
              </w:rPr>
              <w:t>管理</w:t>
            </w:r>
            <w:r w:rsidR="00012549" w:rsidRPr="00F067E1">
              <w:rPr>
                <w:rFonts w:ascii="仿宋" w:eastAsia="仿宋" w:hAnsi="仿宋"/>
                <w:sz w:val="24"/>
              </w:rPr>
              <w:t>人员、研发人员</w:t>
            </w:r>
            <w:r w:rsidR="00012549" w:rsidRPr="00F067E1">
              <w:rPr>
                <w:rFonts w:ascii="仿宋" w:eastAsia="仿宋" w:hAnsi="仿宋" w:hint="eastAsia"/>
                <w:sz w:val="24"/>
              </w:rPr>
              <w:t>、</w:t>
            </w:r>
            <w:r w:rsidR="003C4128" w:rsidRPr="00F067E1">
              <w:rPr>
                <w:rFonts w:ascii="仿宋" w:eastAsia="仿宋" w:hAnsi="仿宋" w:hint="eastAsia"/>
                <w:sz w:val="24"/>
              </w:rPr>
              <w:t>外籍</w:t>
            </w:r>
            <w:r w:rsidR="00937ADF" w:rsidRPr="00F067E1">
              <w:rPr>
                <w:rFonts w:ascii="仿宋" w:eastAsia="仿宋" w:hAnsi="仿宋" w:hint="eastAsia"/>
                <w:sz w:val="24"/>
              </w:rPr>
              <w:t>关键</w:t>
            </w:r>
            <w:r w:rsidR="00937ADF" w:rsidRPr="00F067E1">
              <w:rPr>
                <w:rFonts w:ascii="仿宋" w:eastAsia="仿宋" w:hAnsi="仿宋"/>
                <w:sz w:val="24"/>
              </w:rPr>
              <w:t>专家</w:t>
            </w:r>
            <w:r w:rsidR="00C727D0" w:rsidRPr="00F067E1">
              <w:rPr>
                <w:rFonts w:ascii="仿宋" w:eastAsia="仿宋" w:hAnsi="仿宋" w:hint="eastAsia"/>
                <w:sz w:val="24"/>
              </w:rPr>
              <w:t>等</w:t>
            </w:r>
            <w:r w:rsidR="00C727D0" w:rsidRPr="00F067E1">
              <w:rPr>
                <w:rFonts w:ascii="仿宋" w:eastAsia="仿宋" w:hAnsi="仿宋"/>
                <w:sz w:val="24"/>
              </w:rPr>
              <w:t>各类人员</w:t>
            </w:r>
            <w:r w:rsidR="007E661A" w:rsidRPr="00F067E1">
              <w:rPr>
                <w:rFonts w:ascii="仿宋" w:eastAsia="仿宋" w:hAnsi="仿宋" w:hint="eastAsia"/>
                <w:sz w:val="24"/>
              </w:rPr>
              <w:t>数量</w:t>
            </w:r>
            <w:r w:rsidR="007E661A" w:rsidRPr="00F067E1">
              <w:rPr>
                <w:rFonts w:ascii="仿宋" w:eastAsia="仿宋" w:hAnsi="仿宋"/>
                <w:sz w:val="24"/>
              </w:rPr>
              <w:t>和</w:t>
            </w:r>
            <w:r w:rsidR="00C727D0" w:rsidRPr="00F067E1">
              <w:rPr>
                <w:rFonts w:ascii="仿宋" w:eastAsia="仿宋" w:hAnsi="仿宋"/>
                <w:sz w:val="24"/>
              </w:rPr>
              <w:t>配置情况</w:t>
            </w:r>
            <w:r w:rsidR="00C727D0" w:rsidRPr="00F067E1">
              <w:rPr>
                <w:rFonts w:ascii="仿宋" w:eastAsia="仿宋" w:hAnsi="仿宋" w:hint="eastAsia"/>
                <w:sz w:val="24"/>
              </w:rPr>
              <w:t>，</w:t>
            </w:r>
            <w:r w:rsidR="007E661A" w:rsidRPr="00F067E1">
              <w:rPr>
                <w:rFonts w:ascii="仿宋" w:eastAsia="仿宋" w:hAnsi="仿宋" w:hint="eastAsia"/>
                <w:sz w:val="24"/>
              </w:rPr>
              <w:t>研发</w:t>
            </w:r>
            <w:r w:rsidR="007E661A" w:rsidRPr="00F067E1">
              <w:rPr>
                <w:rFonts w:ascii="仿宋" w:eastAsia="仿宋" w:hAnsi="仿宋"/>
                <w:sz w:val="24"/>
              </w:rPr>
              <w:t>任务分配情况等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）</w:t>
            </w: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b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8D0076" w:rsidRPr="00F067E1" w:rsidRDefault="008D0076" w:rsidP="00F362E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362E6" w:rsidRPr="001B3E4E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8D007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十</w:t>
            </w:r>
            <w:r w:rsidR="00212813">
              <w:rPr>
                <w:rFonts w:ascii="仿宋" w:eastAsia="仿宋" w:hAnsi="仿宋" w:hint="eastAsia"/>
                <w:b/>
                <w:bCs/>
                <w:sz w:val="24"/>
              </w:rPr>
              <w:t>二</w:t>
            </w:r>
            <w:r w:rsidR="00F362E6" w:rsidRPr="00F067E1">
              <w:rPr>
                <w:rFonts w:ascii="仿宋" w:eastAsia="仿宋" w:hAnsi="仿宋" w:hint="eastAsia"/>
                <w:b/>
                <w:bCs/>
                <w:sz w:val="24"/>
              </w:rPr>
              <w:t>、</w:t>
            </w:r>
            <w:r w:rsidR="00A86DF9" w:rsidRPr="00F067E1">
              <w:rPr>
                <w:rFonts w:ascii="仿宋" w:eastAsia="仿宋" w:hAnsi="仿宋" w:hint="eastAsia"/>
                <w:b/>
                <w:bCs/>
                <w:sz w:val="24"/>
              </w:rPr>
              <w:t>预期</w:t>
            </w:r>
            <w:r w:rsidR="000F316A" w:rsidRPr="00F067E1">
              <w:rPr>
                <w:rFonts w:ascii="仿宋" w:eastAsia="仿宋" w:hAnsi="仿宋" w:hint="eastAsia"/>
                <w:b/>
                <w:bCs/>
                <w:sz w:val="24"/>
              </w:rPr>
              <w:t>经济、</w:t>
            </w:r>
            <w:r w:rsidR="00F362E6" w:rsidRPr="00F067E1">
              <w:rPr>
                <w:rFonts w:ascii="仿宋" w:eastAsia="仿宋" w:hAnsi="仿宋" w:hint="eastAsia"/>
                <w:b/>
                <w:bCs/>
                <w:sz w:val="24"/>
              </w:rPr>
              <w:t>社会效益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（促进相关领域</w:t>
            </w:r>
            <w:r w:rsidR="000F316A" w:rsidRPr="00F067E1">
              <w:rPr>
                <w:rFonts w:ascii="仿宋" w:eastAsia="仿宋" w:hAnsi="仿宋" w:hint="eastAsia"/>
                <w:sz w:val="24"/>
              </w:rPr>
              <w:t>基础研究</w:t>
            </w:r>
            <w:r w:rsidR="000F316A" w:rsidRPr="00F067E1">
              <w:rPr>
                <w:rFonts w:ascii="仿宋" w:eastAsia="仿宋" w:hAnsi="仿宋"/>
                <w:sz w:val="24"/>
              </w:rPr>
              <w:t>产生突破、</w:t>
            </w:r>
            <w:r w:rsidR="000F316A" w:rsidRPr="00F067E1">
              <w:rPr>
                <w:rFonts w:ascii="仿宋" w:eastAsia="仿宋" w:hAnsi="仿宋" w:hint="eastAsia"/>
                <w:sz w:val="24"/>
              </w:rPr>
              <w:t>技术进步或产业发展，促进首都高精尖</w:t>
            </w:r>
            <w:r w:rsidR="000F316A" w:rsidRPr="00F067E1">
              <w:rPr>
                <w:rFonts w:ascii="仿宋" w:eastAsia="仿宋" w:hAnsi="仿宋"/>
                <w:sz w:val="24"/>
              </w:rPr>
              <w:t>产业发展</w:t>
            </w:r>
            <w:r w:rsidR="00305461">
              <w:rPr>
                <w:rFonts w:ascii="仿宋" w:eastAsia="仿宋" w:hAnsi="仿宋" w:hint="eastAsia"/>
                <w:sz w:val="24"/>
              </w:rPr>
              <w:t>，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对于改善民生、促进社会可持续发展</w:t>
            </w:r>
            <w:r w:rsidR="000B15CB" w:rsidRPr="00F067E1">
              <w:rPr>
                <w:rFonts w:ascii="仿宋" w:eastAsia="仿宋" w:hAnsi="仿宋" w:hint="eastAsia"/>
                <w:sz w:val="24"/>
              </w:rPr>
              <w:t>等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的</w:t>
            </w:r>
            <w:r w:rsidR="000B15CB" w:rsidRPr="00F067E1">
              <w:rPr>
                <w:rFonts w:ascii="仿宋" w:eastAsia="仿宋" w:hAnsi="仿宋" w:hint="eastAsia"/>
                <w:sz w:val="24"/>
              </w:rPr>
              <w:t>积极影响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）</w:t>
            </w: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F362E6" w:rsidRPr="00F067E1" w:rsidTr="00362367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E6" w:rsidRPr="00F067E1" w:rsidRDefault="00BE7CFC" w:rsidP="00F362E6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F067E1">
              <w:rPr>
                <w:rFonts w:ascii="仿宋" w:eastAsia="仿宋" w:hAnsi="仿宋" w:hint="eastAsia"/>
                <w:b/>
                <w:bCs/>
                <w:sz w:val="24"/>
              </w:rPr>
              <w:t>十</w:t>
            </w:r>
            <w:r w:rsidR="00212813">
              <w:rPr>
                <w:rFonts w:ascii="仿宋" w:eastAsia="仿宋" w:hAnsi="仿宋" w:hint="eastAsia"/>
                <w:b/>
                <w:bCs/>
                <w:sz w:val="24"/>
              </w:rPr>
              <w:t>三</w:t>
            </w:r>
            <w:r w:rsidR="00F362E6" w:rsidRPr="00F067E1">
              <w:rPr>
                <w:rFonts w:ascii="仿宋" w:eastAsia="仿宋" w:hAnsi="仿宋" w:hint="eastAsia"/>
                <w:b/>
                <w:bCs/>
                <w:sz w:val="24"/>
              </w:rPr>
              <w:t>、附件证明材料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（</w:t>
            </w:r>
            <w:r w:rsidR="008D2C62">
              <w:rPr>
                <w:rFonts w:ascii="仿宋" w:eastAsia="仿宋" w:hAnsi="仿宋" w:hint="eastAsia"/>
                <w:sz w:val="24"/>
              </w:rPr>
              <w:t>请在此</w:t>
            </w:r>
            <w:r w:rsidR="00DB7EC9" w:rsidRPr="00F067E1">
              <w:rPr>
                <w:rFonts w:ascii="仿宋" w:eastAsia="仿宋" w:hAnsi="仿宋" w:hint="eastAsia"/>
                <w:sz w:val="24"/>
              </w:rPr>
              <w:t>列出</w:t>
            </w:r>
            <w:r w:rsidR="008D2C62">
              <w:rPr>
                <w:rFonts w:ascii="仿宋" w:eastAsia="仿宋" w:hAnsi="仿宋" w:hint="eastAsia"/>
                <w:sz w:val="24"/>
              </w:rPr>
              <w:t>所有</w:t>
            </w:r>
            <w:r w:rsidR="00DB7EC9" w:rsidRPr="00F067E1">
              <w:rPr>
                <w:rFonts w:ascii="仿宋" w:eastAsia="仿宋" w:hAnsi="仿宋"/>
                <w:sz w:val="24"/>
              </w:rPr>
              <w:t>附件</w:t>
            </w:r>
            <w:r w:rsidR="00DB7EC9" w:rsidRPr="00F067E1">
              <w:rPr>
                <w:rFonts w:ascii="仿宋" w:eastAsia="仿宋" w:hAnsi="仿宋" w:hint="eastAsia"/>
                <w:sz w:val="24"/>
              </w:rPr>
              <w:t>名称</w:t>
            </w:r>
            <w:r w:rsidR="00F55059" w:rsidRPr="00F067E1">
              <w:rPr>
                <w:rFonts w:ascii="仿宋" w:eastAsia="仿宋" w:hAnsi="仿宋"/>
                <w:sz w:val="24"/>
              </w:rPr>
              <w:t>：</w:t>
            </w:r>
            <w:r w:rsidR="00A86DF9" w:rsidRPr="00F067E1">
              <w:rPr>
                <w:rFonts w:ascii="仿宋" w:eastAsia="仿宋" w:hAnsi="仿宋" w:hint="eastAsia"/>
                <w:sz w:val="24"/>
              </w:rPr>
              <w:t>合作</w:t>
            </w:r>
            <w:r w:rsidR="00A86DF9" w:rsidRPr="00F067E1">
              <w:rPr>
                <w:rFonts w:ascii="仿宋" w:eastAsia="仿宋" w:hAnsi="仿宋"/>
                <w:sz w:val="24"/>
              </w:rPr>
              <w:t>研发</w:t>
            </w:r>
            <w:r w:rsidR="00FA5EA2" w:rsidRPr="00F067E1">
              <w:rPr>
                <w:rFonts w:ascii="仿宋" w:eastAsia="仿宋" w:hAnsi="仿宋"/>
                <w:sz w:val="24"/>
              </w:rPr>
              <w:t>协议</w:t>
            </w:r>
            <w:r w:rsidR="009428BA">
              <w:rPr>
                <w:rFonts w:ascii="仿宋" w:eastAsia="仿宋" w:hAnsi="仿宋" w:hint="eastAsia"/>
                <w:sz w:val="24"/>
              </w:rPr>
              <w:t>，</w:t>
            </w:r>
            <w:r w:rsidR="00A86DF9" w:rsidRPr="00F067E1">
              <w:rPr>
                <w:rFonts w:ascii="仿宋" w:eastAsia="仿宋" w:hAnsi="仿宋" w:hint="eastAsia"/>
                <w:sz w:val="24"/>
              </w:rPr>
              <w:t>自筹</w:t>
            </w:r>
            <w:r w:rsidR="006E3E6A" w:rsidRPr="00F067E1">
              <w:rPr>
                <w:rFonts w:ascii="仿宋" w:eastAsia="仿宋" w:hAnsi="仿宋" w:hint="eastAsia"/>
                <w:sz w:val="24"/>
              </w:rPr>
              <w:t>资金</w:t>
            </w:r>
            <w:r w:rsidR="00A86DF9" w:rsidRPr="00F067E1">
              <w:rPr>
                <w:rFonts w:ascii="仿宋" w:eastAsia="仿宋" w:hAnsi="仿宋"/>
                <w:sz w:val="24"/>
              </w:rPr>
              <w:t>投入相关证明</w:t>
            </w:r>
            <w:r w:rsidR="009428BA">
              <w:rPr>
                <w:rFonts w:ascii="仿宋" w:eastAsia="仿宋" w:hAnsi="仿宋" w:hint="eastAsia"/>
                <w:sz w:val="24"/>
              </w:rPr>
              <w:t>，</w:t>
            </w:r>
            <w:r w:rsidR="00A86DF9" w:rsidRPr="00F067E1">
              <w:rPr>
                <w:rFonts w:ascii="仿宋" w:eastAsia="仿宋" w:hAnsi="仿宋" w:hint="eastAsia"/>
                <w:sz w:val="24"/>
              </w:rPr>
              <w:t>其他</w:t>
            </w:r>
            <w:r w:rsidR="00A86DF9" w:rsidRPr="00F067E1">
              <w:rPr>
                <w:rFonts w:ascii="仿宋" w:eastAsia="仿宋" w:hAnsi="仿宋"/>
                <w:sz w:val="24"/>
              </w:rPr>
              <w:t>证明</w:t>
            </w:r>
            <w:r w:rsidR="00A86DF9" w:rsidRPr="00F067E1">
              <w:rPr>
                <w:rFonts w:ascii="仿宋" w:eastAsia="仿宋" w:hAnsi="仿宋" w:hint="eastAsia"/>
                <w:sz w:val="24"/>
              </w:rPr>
              <w:t>双方正在开展实质性合作的材料</w:t>
            </w:r>
            <w:r w:rsidR="00FA5EA2" w:rsidRPr="00F067E1">
              <w:rPr>
                <w:rFonts w:ascii="仿宋" w:eastAsia="仿宋" w:hAnsi="仿宋"/>
                <w:sz w:val="24"/>
              </w:rPr>
              <w:t>等</w:t>
            </w:r>
            <w:r w:rsidR="00F362E6" w:rsidRPr="00F067E1">
              <w:rPr>
                <w:rFonts w:ascii="仿宋" w:eastAsia="仿宋" w:hAnsi="仿宋" w:hint="eastAsia"/>
                <w:sz w:val="24"/>
              </w:rPr>
              <w:t>）</w:t>
            </w: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F362E6" w:rsidRPr="00F067E1" w:rsidRDefault="00F362E6" w:rsidP="00F362E6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  <w:p w:rsidR="00CB27B0" w:rsidRPr="00F067E1" w:rsidRDefault="00CB27B0" w:rsidP="00F362E6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F362E6" w:rsidRPr="00F067E1" w:rsidTr="00EF0693">
        <w:trPr>
          <w:trHeight w:val="5402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693" w:rsidRDefault="00EF0693" w:rsidP="00EF0693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十</w:t>
            </w:r>
            <w:r w:rsidR="00212813">
              <w:rPr>
                <w:rFonts w:ascii="仿宋" w:eastAsia="仿宋" w:hAnsi="仿宋" w:hint="eastAsia"/>
                <w:b/>
                <w:bCs/>
                <w:sz w:val="24"/>
              </w:rPr>
              <w:t>四</w:t>
            </w: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>、申报机构承诺及意见</w:t>
            </w:r>
          </w:p>
          <w:p w:rsidR="00EF0693" w:rsidRPr="0056781D" w:rsidRDefault="00EF0693" w:rsidP="00EF069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EF0693" w:rsidRPr="0056781D" w:rsidRDefault="00EF0693" w:rsidP="00EF0693">
            <w:pPr>
              <w:spacing w:line="360" w:lineRule="auto"/>
              <w:ind w:firstLineChars="343" w:firstLine="826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>我机构承诺所提供申报材料属实，并为本材料的真实有效性负责。</w:t>
            </w:r>
          </w:p>
          <w:p w:rsidR="00EF0693" w:rsidRDefault="00EF0693" w:rsidP="00EF0693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  <w:p w:rsidR="00EF0693" w:rsidRPr="0056781D" w:rsidRDefault="00EF0693" w:rsidP="00EF069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:rsidR="00EF0693" w:rsidRDefault="00EF0693" w:rsidP="00EF0693">
            <w:pPr>
              <w:spacing w:line="360" w:lineRule="auto"/>
              <w:ind w:firstLineChars="1450" w:firstLine="3494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工作任务</w:t>
            </w: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>负责人（签字）：</w:t>
            </w:r>
          </w:p>
          <w:p w:rsidR="00EF0693" w:rsidRDefault="00EF0693" w:rsidP="00EF0693">
            <w:pPr>
              <w:spacing w:line="360" w:lineRule="auto"/>
              <w:ind w:firstLineChars="1450" w:firstLine="3494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单位负责人（签字）：</w:t>
            </w: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</w:p>
          <w:p w:rsidR="00EF0693" w:rsidRDefault="00EF0693" w:rsidP="00EF0693">
            <w:pPr>
              <w:spacing w:line="360" w:lineRule="auto"/>
              <w:ind w:firstLineChars="1450" w:firstLine="3494"/>
              <w:rPr>
                <w:rFonts w:ascii="仿宋" w:eastAsia="仿宋" w:hAnsi="仿宋"/>
                <w:b/>
                <w:bCs/>
                <w:sz w:val="24"/>
              </w:rPr>
            </w:pPr>
            <w:r w:rsidRPr="0056781D">
              <w:rPr>
                <w:rFonts w:ascii="仿宋" w:eastAsia="仿宋" w:hAnsi="仿宋" w:hint="eastAsia"/>
                <w:b/>
                <w:bCs/>
                <w:sz w:val="24"/>
              </w:rPr>
              <w:t>单位（盖章）：</w:t>
            </w:r>
          </w:p>
          <w:p w:rsidR="00F362E6" w:rsidRPr="00F067E1" w:rsidRDefault="00F362E6" w:rsidP="0020296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</w:tbl>
    <w:p w:rsidR="0091771E" w:rsidRPr="00F067E1" w:rsidRDefault="0091771E" w:rsidP="0024550F">
      <w:pPr>
        <w:rPr>
          <w:rFonts w:ascii="仿宋" w:eastAsia="仿宋" w:hAnsi="仿宋" w:hint="eastAsia"/>
        </w:rPr>
      </w:pPr>
    </w:p>
    <w:sectPr w:rsidR="0091771E" w:rsidRPr="00F06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9EB" w:rsidRDefault="004C59EB" w:rsidP="00EC4B19">
      <w:r>
        <w:separator/>
      </w:r>
    </w:p>
  </w:endnote>
  <w:endnote w:type="continuationSeparator" w:id="0">
    <w:p w:rsidR="004C59EB" w:rsidRDefault="004C59EB" w:rsidP="00EC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9EB" w:rsidRDefault="004C59EB" w:rsidP="00EC4B19">
      <w:r>
        <w:separator/>
      </w:r>
    </w:p>
  </w:footnote>
  <w:footnote w:type="continuationSeparator" w:id="0">
    <w:p w:rsidR="004C59EB" w:rsidRDefault="004C59EB" w:rsidP="00EC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C7C74"/>
    <w:multiLevelType w:val="hybridMultilevel"/>
    <w:tmpl w:val="E446119C"/>
    <w:lvl w:ilvl="0" w:tplc="B06CBCE2">
      <w:start w:val="8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FD7E90"/>
    <w:multiLevelType w:val="hybridMultilevel"/>
    <w:tmpl w:val="4D56517E"/>
    <w:lvl w:ilvl="0" w:tplc="9C389268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E416C"/>
    <w:multiLevelType w:val="hybridMultilevel"/>
    <w:tmpl w:val="28EE7986"/>
    <w:lvl w:ilvl="0" w:tplc="8FE025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677C2"/>
    <w:multiLevelType w:val="hybridMultilevel"/>
    <w:tmpl w:val="40182256"/>
    <w:lvl w:ilvl="0" w:tplc="2DD6E044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A7"/>
    <w:rsid w:val="00005E8D"/>
    <w:rsid w:val="000061D4"/>
    <w:rsid w:val="00012549"/>
    <w:rsid w:val="00024ECF"/>
    <w:rsid w:val="00033F92"/>
    <w:rsid w:val="00064ABE"/>
    <w:rsid w:val="00073603"/>
    <w:rsid w:val="00074ACD"/>
    <w:rsid w:val="00092FC5"/>
    <w:rsid w:val="000B15CB"/>
    <w:rsid w:val="000B710D"/>
    <w:rsid w:val="000C0951"/>
    <w:rsid w:val="000C11BC"/>
    <w:rsid w:val="000C4BE3"/>
    <w:rsid w:val="000E7060"/>
    <w:rsid w:val="000F316A"/>
    <w:rsid w:val="000F6BEC"/>
    <w:rsid w:val="001027EF"/>
    <w:rsid w:val="0012144A"/>
    <w:rsid w:val="00145972"/>
    <w:rsid w:val="001539FC"/>
    <w:rsid w:val="00160E95"/>
    <w:rsid w:val="00161CE6"/>
    <w:rsid w:val="00165C8E"/>
    <w:rsid w:val="00194799"/>
    <w:rsid w:val="001A28C9"/>
    <w:rsid w:val="001A6412"/>
    <w:rsid w:val="001B3E4E"/>
    <w:rsid w:val="001D0E19"/>
    <w:rsid w:val="001E45A1"/>
    <w:rsid w:val="001E7218"/>
    <w:rsid w:val="001F4D96"/>
    <w:rsid w:val="00201E9C"/>
    <w:rsid w:val="00202963"/>
    <w:rsid w:val="002113AB"/>
    <w:rsid w:val="00212813"/>
    <w:rsid w:val="00213ED3"/>
    <w:rsid w:val="00215673"/>
    <w:rsid w:val="00217871"/>
    <w:rsid w:val="00237917"/>
    <w:rsid w:val="0024550F"/>
    <w:rsid w:val="00263A8C"/>
    <w:rsid w:val="00267EBB"/>
    <w:rsid w:val="0027405A"/>
    <w:rsid w:val="0028582F"/>
    <w:rsid w:val="0029323C"/>
    <w:rsid w:val="002A2EDF"/>
    <w:rsid w:val="002B26EE"/>
    <w:rsid w:val="002C50E0"/>
    <w:rsid w:val="002D0F7E"/>
    <w:rsid w:val="002D2A32"/>
    <w:rsid w:val="002F43B6"/>
    <w:rsid w:val="00305461"/>
    <w:rsid w:val="00350ABC"/>
    <w:rsid w:val="00351D22"/>
    <w:rsid w:val="0036003D"/>
    <w:rsid w:val="00362367"/>
    <w:rsid w:val="00366506"/>
    <w:rsid w:val="00366AA9"/>
    <w:rsid w:val="00377E16"/>
    <w:rsid w:val="003867EC"/>
    <w:rsid w:val="003A506D"/>
    <w:rsid w:val="003B77FF"/>
    <w:rsid w:val="003C4128"/>
    <w:rsid w:val="003E218F"/>
    <w:rsid w:val="003E4A74"/>
    <w:rsid w:val="00401893"/>
    <w:rsid w:val="00401F8F"/>
    <w:rsid w:val="004116C9"/>
    <w:rsid w:val="004210B2"/>
    <w:rsid w:val="00437262"/>
    <w:rsid w:val="00447974"/>
    <w:rsid w:val="004536D1"/>
    <w:rsid w:val="004663D4"/>
    <w:rsid w:val="00470847"/>
    <w:rsid w:val="0047436D"/>
    <w:rsid w:val="0048444D"/>
    <w:rsid w:val="004970D7"/>
    <w:rsid w:val="004A15DB"/>
    <w:rsid w:val="004A49A2"/>
    <w:rsid w:val="004B0E10"/>
    <w:rsid w:val="004B2564"/>
    <w:rsid w:val="004C59EB"/>
    <w:rsid w:val="004F2AF3"/>
    <w:rsid w:val="004F5A4F"/>
    <w:rsid w:val="00501C76"/>
    <w:rsid w:val="005043A7"/>
    <w:rsid w:val="00517879"/>
    <w:rsid w:val="005352B4"/>
    <w:rsid w:val="00535EA7"/>
    <w:rsid w:val="00552EC9"/>
    <w:rsid w:val="00557B32"/>
    <w:rsid w:val="00563497"/>
    <w:rsid w:val="00566A79"/>
    <w:rsid w:val="0056704D"/>
    <w:rsid w:val="00573522"/>
    <w:rsid w:val="005778DC"/>
    <w:rsid w:val="005A6930"/>
    <w:rsid w:val="005C5DA3"/>
    <w:rsid w:val="005C6766"/>
    <w:rsid w:val="005D2DBC"/>
    <w:rsid w:val="005E453B"/>
    <w:rsid w:val="00600253"/>
    <w:rsid w:val="0060605F"/>
    <w:rsid w:val="00611EBB"/>
    <w:rsid w:val="00622BFA"/>
    <w:rsid w:val="0062544F"/>
    <w:rsid w:val="00633C99"/>
    <w:rsid w:val="00664AEC"/>
    <w:rsid w:val="006D7FE1"/>
    <w:rsid w:val="006E3E6A"/>
    <w:rsid w:val="006E51ED"/>
    <w:rsid w:val="006E779E"/>
    <w:rsid w:val="006F57FC"/>
    <w:rsid w:val="00735AD3"/>
    <w:rsid w:val="007752B0"/>
    <w:rsid w:val="007809FE"/>
    <w:rsid w:val="00780A48"/>
    <w:rsid w:val="00794EA8"/>
    <w:rsid w:val="007B0931"/>
    <w:rsid w:val="007C2B40"/>
    <w:rsid w:val="007E661A"/>
    <w:rsid w:val="007F046B"/>
    <w:rsid w:val="007F751D"/>
    <w:rsid w:val="008061F7"/>
    <w:rsid w:val="00830A7C"/>
    <w:rsid w:val="00847FE0"/>
    <w:rsid w:val="00863DCB"/>
    <w:rsid w:val="00866802"/>
    <w:rsid w:val="008D0076"/>
    <w:rsid w:val="008D2C62"/>
    <w:rsid w:val="008E2C9C"/>
    <w:rsid w:val="008E3830"/>
    <w:rsid w:val="008E59AB"/>
    <w:rsid w:val="009039B4"/>
    <w:rsid w:val="00916842"/>
    <w:rsid w:val="0091771E"/>
    <w:rsid w:val="00937ADF"/>
    <w:rsid w:val="00937D9B"/>
    <w:rsid w:val="009428BA"/>
    <w:rsid w:val="00955185"/>
    <w:rsid w:val="00967DF5"/>
    <w:rsid w:val="00975EC5"/>
    <w:rsid w:val="00987289"/>
    <w:rsid w:val="009872A1"/>
    <w:rsid w:val="00994099"/>
    <w:rsid w:val="009A48A1"/>
    <w:rsid w:val="009B3659"/>
    <w:rsid w:val="009C1208"/>
    <w:rsid w:val="009C55BF"/>
    <w:rsid w:val="009D0F1C"/>
    <w:rsid w:val="009D1EF9"/>
    <w:rsid w:val="009E25C0"/>
    <w:rsid w:val="00A04579"/>
    <w:rsid w:val="00A165DA"/>
    <w:rsid w:val="00A32B72"/>
    <w:rsid w:val="00A35E7F"/>
    <w:rsid w:val="00A41EFB"/>
    <w:rsid w:val="00A52C0F"/>
    <w:rsid w:val="00A5775E"/>
    <w:rsid w:val="00A604E0"/>
    <w:rsid w:val="00A63BB1"/>
    <w:rsid w:val="00A778A7"/>
    <w:rsid w:val="00A86AB8"/>
    <w:rsid w:val="00A86DF9"/>
    <w:rsid w:val="00AA1F2C"/>
    <w:rsid w:val="00B01C00"/>
    <w:rsid w:val="00B1430A"/>
    <w:rsid w:val="00B17934"/>
    <w:rsid w:val="00B26350"/>
    <w:rsid w:val="00B26CBA"/>
    <w:rsid w:val="00B304A5"/>
    <w:rsid w:val="00B407AA"/>
    <w:rsid w:val="00B44854"/>
    <w:rsid w:val="00B460EA"/>
    <w:rsid w:val="00B538FF"/>
    <w:rsid w:val="00B5654E"/>
    <w:rsid w:val="00B7639F"/>
    <w:rsid w:val="00B85AC9"/>
    <w:rsid w:val="00BB3BC8"/>
    <w:rsid w:val="00BD75E2"/>
    <w:rsid w:val="00BE7CFC"/>
    <w:rsid w:val="00C3039A"/>
    <w:rsid w:val="00C61993"/>
    <w:rsid w:val="00C64CA7"/>
    <w:rsid w:val="00C65CA9"/>
    <w:rsid w:val="00C719BC"/>
    <w:rsid w:val="00C727D0"/>
    <w:rsid w:val="00C75A04"/>
    <w:rsid w:val="00C957AE"/>
    <w:rsid w:val="00CA4AB3"/>
    <w:rsid w:val="00CB27B0"/>
    <w:rsid w:val="00CB52EE"/>
    <w:rsid w:val="00CF17CC"/>
    <w:rsid w:val="00CF52D7"/>
    <w:rsid w:val="00D02303"/>
    <w:rsid w:val="00D2174F"/>
    <w:rsid w:val="00D22D34"/>
    <w:rsid w:val="00D40180"/>
    <w:rsid w:val="00D503A9"/>
    <w:rsid w:val="00D527C7"/>
    <w:rsid w:val="00D55873"/>
    <w:rsid w:val="00D6247C"/>
    <w:rsid w:val="00D732F8"/>
    <w:rsid w:val="00D742D3"/>
    <w:rsid w:val="00D77763"/>
    <w:rsid w:val="00D97F4A"/>
    <w:rsid w:val="00DA0B70"/>
    <w:rsid w:val="00DB187D"/>
    <w:rsid w:val="00DB7EC9"/>
    <w:rsid w:val="00DC3F33"/>
    <w:rsid w:val="00DC5C52"/>
    <w:rsid w:val="00DE1D90"/>
    <w:rsid w:val="00DF2AFF"/>
    <w:rsid w:val="00DF3350"/>
    <w:rsid w:val="00E02890"/>
    <w:rsid w:val="00E16222"/>
    <w:rsid w:val="00E57556"/>
    <w:rsid w:val="00E87B94"/>
    <w:rsid w:val="00E92AAA"/>
    <w:rsid w:val="00EC4B19"/>
    <w:rsid w:val="00EC78DB"/>
    <w:rsid w:val="00EF0693"/>
    <w:rsid w:val="00EF507D"/>
    <w:rsid w:val="00F067E1"/>
    <w:rsid w:val="00F06BC2"/>
    <w:rsid w:val="00F211A5"/>
    <w:rsid w:val="00F2736F"/>
    <w:rsid w:val="00F362E6"/>
    <w:rsid w:val="00F55059"/>
    <w:rsid w:val="00F80C29"/>
    <w:rsid w:val="00F83C1D"/>
    <w:rsid w:val="00FA5EA2"/>
    <w:rsid w:val="00FB6E9D"/>
    <w:rsid w:val="00FC656D"/>
    <w:rsid w:val="00FF36D6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6EE507-DF53-4888-9CA9-93D402E3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43A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C4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EC4B19"/>
    <w:rPr>
      <w:kern w:val="2"/>
      <w:sz w:val="18"/>
      <w:szCs w:val="18"/>
    </w:rPr>
  </w:style>
  <w:style w:type="paragraph" w:styleId="a5">
    <w:name w:val="footer"/>
    <w:basedOn w:val="a"/>
    <w:link w:val="Char0"/>
    <w:rsid w:val="00EC4B1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EC4B19"/>
    <w:rPr>
      <w:kern w:val="2"/>
      <w:sz w:val="18"/>
      <w:szCs w:val="18"/>
    </w:rPr>
  </w:style>
  <w:style w:type="paragraph" w:styleId="a6">
    <w:name w:val="Balloon Text"/>
    <w:basedOn w:val="a"/>
    <w:link w:val="Char1"/>
    <w:rsid w:val="00194799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1947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</Words>
  <Characters>1093</Characters>
  <Application>Microsoft Office Word</Application>
  <DocSecurity>0</DocSecurity>
  <Lines>9</Lines>
  <Paragraphs>2</Paragraphs>
  <ScaleCrop>false</ScaleCrop>
  <Company>MC SYSTEM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国际科技合作专项后补助项目申请书</dc:title>
  <dc:subject/>
  <dc:creator>陈永平</dc:creator>
  <cp:keywords/>
  <dc:description/>
  <cp:lastModifiedBy>YAN-YAN</cp:lastModifiedBy>
  <cp:revision>2</cp:revision>
  <cp:lastPrinted>2016-06-24T07:26:00Z</cp:lastPrinted>
  <dcterms:created xsi:type="dcterms:W3CDTF">2019-05-13T08:35:00Z</dcterms:created>
  <dcterms:modified xsi:type="dcterms:W3CDTF">2019-05-13T08:35:00Z</dcterms:modified>
</cp:coreProperties>
</file>